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392" w:rsidRPr="00CC3324" w:rsidRDefault="005F4392" w:rsidP="005F4392">
      <w:pPr>
        <w:pStyle w:val="Heading1"/>
        <w:rPr>
          <w:color w:val="0000FF"/>
          <w:rtl/>
        </w:rPr>
      </w:pPr>
      <w:r>
        <w:rPr>
          <w:rFonts w:hint="cs"/>
          <w:color w:val="0000FF"/>
          <w:rtl/>
        </w:rPr>
        <w:t>العلوم الطبيعية</w:t>
      </w:r>
    </w:p>
    <w:p w:rsidR="005F4392" w:rsidRPr="00226A9E" w:rsidRDefault="005F4392" w:rsidP="005F4392">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ثروة معدنية</w:t>
      </w:r>
    </w:p>
    <w:p w:rsidR="005F4392" w:rsidRPr="00226A9E" w:rsidRDefault="005F4392" w:rsidP="005F4392">
      <w:pPr>
        <w:pStyle w:val="Heading3"/>
        <w:rPr>
          <w:sz w:val="28"/>
          <w:rtl/>
        </w:rPr>
      </w:pPr>
      <w:r>
        <w:rPr>
          <w:rFonts w:hint="cs"/>
          <w:sz w:val="28"/>
          <w:rtl/>
        </w:rPr>
        <w:t>إسكارن - سعودية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5F4392"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5F4392" w:rsidRPr="00AA194D" w:rsidRDefault="005F4392" w:rsidP="00DA5B26">
            <w:pPr>
              <w:jc w:val="center"/>
              <w:rPr>
                <w:b/>
                <w:bCs/>
                <w:color w:val="0000FF"/>
                <w:sz w:val="32"/>
                <w:szCs w:val="32"/>
              </w:rPr>
            </w:pPr>
            <w:r>
              <w:rPr>
                <w:rFonts w:hint="cs"/>
                <w:b/>
                <w:bCs/>
                <w:color w:val="0000FF"/>
                <w:sz w:val="32"/>
                <w:szCs w:val="32"/>
                <w:rtl/>
              </w:rPr>
              <w:t>137</w:t>
            </w:r>
          </w:p>
        </w:tc>
        <w:tc>
          <w:tcPr>
            <w:tcW w:w="235" w:type="dxa"/>
            <w:tcBorders>
              <w:top w:val="nil"/>
              <w:left w:val="single" w:sz="12" w:space="0" w:color="auto"/>
              <w:bottom w:val="nil"/>
              <w:right w:val="nil"/>
            </w:tcBorders>
          </w:tcPr>
          <w:p w:rsidR="005F4392" w:rsidRPr="00EB4E57" w:rsidRDefault="005F4392" w:rsidP="00DA5B26">
            <w:pPr>
              <w:jc w:val="both"/>
              <w:rPr>
                <w:b/>
                <w:bCs/>
              </w:rPr>
            </w:pPr>
          </w:p>
        </w:tc>
        <w:tc>
          <w:tcPr>
            <w:tcW w:w="2065" w:type="dxa"/>
            <w:tcBorders>
              <w:top w:val="nil"/>
              <w:left w:val="nil"/>
              <w:bottom w:val="nil"/>
              <w:right w:val="nil"/>
            </w:tcBorders>
          </w:tcPr>
          <w:p w:rsidR="005F4392" w:rsidRPr="00006DAB" w:rsidRDefault="005F4392"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5F4392" w:rsidRPr="00226A9E" w:rsidRDefault="005F4392" w:rsidP="00DA5B26">
            <w:r>
              <w:rPr>
                <w:rFonts w:hint="cs"/>
                <w:rtl/>
              </w:rPr>
              <w:t>207</w:t>
            </w:r>
            <w:r w:rsidRPr="00226A9E">
              <w:rPr>
                <w:rtl/>
              </w:rPr>
              <w:t>/42</w:t>
            </w:r>
            <w:r>
              <w:rPr>
                <w:rFonts w:hint="cs"/>
                <w:rtl/>
              </w:rPr>
              <w:t>8</w:t>
            </w:r>
          </w:p>
        </w:tc>
      </w:tr>
      <w:tr w:rsidR="005F4392" w:rsidRPr="00B61E72" w:rsidTr="00DA5B26">
        <w:trPr>
          <w:cantSplit/>
        </w:trPr>
        <w:tc>
          <w:tcPr>
            <w:tcW w:w="936" w:type="dxa"/>
            <w:tcBorders>
              <w:top w:val="single" w:sz="12" w:space="0" w:color="auto"/>
              <w:left w:val="nil"/>
              <w:bottom w:val="nil"/>
              <w:right w:val="nil"/>
            </w:tcBorders>
            <w:vAlign w:val="center"/>
          </w:tcPr>
          <w:p w:rsidR="005F4392" w:rsidRPr="00EB4E57" w:rsidRDefault="005F4392" w:rsidP="00DA5B26"/>
        </w:tc>
        <w:tc>
          <w:tcPr>
            <w:tcW w:w="235" w:type="dxa"/>
            <w:tcBorders>
              <w:top w:val="nil"/>
              <w:left w:val="nil"/>
              <w:bottom w:val="nil"/>
              <w:right w:val="nil"/>
            </w:tcBorders>
          </w:tcPr>
          <w:p w:rsidR="005F4392" w:rsidRPr="00EB4E57" w:rsidRDefault="005F4392" w:rsidP="00DA5B26">
            <w:pPr>
              <w:jc w:val="both"/>
              <w:rPr>
                <w:b/>
                <w:bCs/>
              </w:rPr>
            </w:pPr>
          </w:p>
        </w:tc>
        <w:tc>
          <w:tcPr>
            <w:tcW w:w="2065" w:type="dxa"/>
            <w:tcBorders>
              <w:top w:val="nil"/>
              <w:left w:val="nil"/>
              <w:bottom w:val="nil"/>
              <w:right w:val="nil"/>
            </w:tcBorders>
          </w:tcPr>
          <w:p w:rsidR="005F4392" w:rsidRPr="00006DAB" w:rsidRDefault="005F4392"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5F4392" w:rsidRPr="00546648" w:rsidRDefault="005F4392" w:rsidP="00DA5B26">
            <w:pPr>
              <w:bidi w:val="0"/>
              <w:jc w:val="right"/>
              <w:rPr>
                <w:sz w:val="28"/>
                <w:rtl/>
              </w:rPr>
            </w:pPr>
            <w:r w:rsidRPr="00851C07">
              <w:rPr>
                <w:sz w:val="28"/>
                <w:rtl/>
                <w:lang w:bidi="ar-EG"/>
              </w:rPr>
              <w:t>الإمكانات الاقتصادية لبعض رواسب اﻹسكارن</w:t>
            </w:r>
            <w:r>
              <w:rPr>
                <w:rFonts w:hint="cs"/>
                <w:sz w:val="28"/>
                <w:rtl/>
                <w:lang w:bidi="ar-EG"/>
              </w:rPr>
              <w:t xml:space="preserve"> </w:t>
            </w:r>
            <w:r w:rsidRPr="00851C07">
              <w:rPr>
                <w:sz w:val="28"/>
                <w:rtl/>
                <w:lang w:bidi="ar-EG"/>
              </w:rPr>
              <w:t>الغنية بالولاستونيت والجارنت،</w:t>
            </w:r>
            <w:r>
              <w:rPr>
                <w:rFonts w:hint="cs"/>
                <w:sz w:val="28"/>
                <w:rtl/>
                <w:lang w:bidi="ar-EG"/>
              </w:rPr>
              <w:t xml:space="preserve"> </w:t>
            </w:r>
            <w:r w:rsidRPr="00851C07">
              <w:rPr>
                <w:sz w:val="28"/>
                <w:rtl/>
              </w:rPr>
              <w:t>المملكة العربية السعودية.</w:t>
            </w:r>
            <w:r w:rsidRPr="00EE27A5">
              <w:rPr>
                <w:sz w:val="28"/>
              </w:rPr>
              <w:t xml:space="preserve"> </w:t>
            </w:r>
          </w:p>
        </w:tc>
      </w:tr>
      <w:tr w:rsidR="005F4392" w:rsidRPr="00EB4E57" w:rsidTr="00DA5B26">
        <w:tc>
          <w:tcPr>
            <w:tcW w:w="936" w:type="dxa"/>
            <w:tcBorders>
              <w:top w:val="nil"/>
              <w:left w:val="nil"/>
              <w:bottom w:val="nil"/>
              <w:right w:val="nil"/>
            </w:tcBorders>
          </w:tcPr>
          <w:p w:rsidR="005F4392" w:rsidRPr="00EB4E57" w:rsidRDefault="005F4392" w:rsidP="00DA5B26">
            <w:pPr>
              <w:jc w:val="both"/>
              <w:rPr>
                <w:b/>
                <w:bCs/>
              </w:rPr>
            </w:pPr>
          </w:p>
        </w:tc>
        <w:tc>
          <w:tcPr>
            <w:tcW w:w="235" w:type="dxa"/>
            <w:tcBorders>
              <w:top w:val="nil"/>
              <w:left w:val="nil"/>
              <w:bottom w:val="nil"/>
              <w:right w:val="nil"/>
            </w:tcBorders>
          </w:tcPr>
          <w:p w:rsidR="005F4392" w:rsidRPr="00EB4E57" w:rsidRDefault="005F4392" w:rsidP="00DA5B26">
            <w:pPr>
              <w:jc w:val="both"/>
              <w:rPr>
                <w:b/>
                <w:bCs/>
              </w:rPr>
            </w:pPr>
          </w:p>
        </w:tc>
        <w:tc>
          <w:tcPr>
            <w:tcW w:w="2065" w:type="dxa"/>
            <w:tcBorders>
              <w:top w:val="nil"/>
              <w:left w:val="nil"/>
              <w:bottom w:val="nil"/>
              <w:right w:val="nil"/>
            </w:tcBorders>
          </w:tcPr>
          <w:p w:rsidR="005F4392" w:rsidRPr="00006DAB" w:rsidRDefault="005F4392"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5F4392" w:rsidRPr="00866762" w:rsidRDefault="005F4392" w:rsidP="00DA5B26">
            <w:pPr>
              <w:rPr>
                <w:sz w:val="28"/>
                <w:rtl/>
              </w:rPr>
            </w:pPr>
            <w:r w:rsidRPr="00EE27A5">
              <w:rPr>
                <w:sz w:val="28"/>
                <w:rtl/>
              </w:rPr>
              <w:t xml:space="preserve">د. </w:t>
            </w:r>
            <w:r w:rsidRPr="00851C07">
              <w:rPr>
                <w:sz w:val="28"/>
                <w:rtl/>
              </w:rPr>
              <w:t>أسعد محمد بكر مفتي</w:t>
            </w:r>
          </w:p>
        </w:tc>
      </w:tr>
      <w:tr w:rsidR="005F4392" w:rsidRPr="00EB4E57" w:rsidTr="00DA5B26">
        <w:tc>
          <w:tcPr>
            <w:tcW w:w="936" w:type="dxa"/>
            <w:tcBorders>
              <w:top w:val="nil"/>
              <w:left w:val="nil"/>
              <w:bottom w:val="nil"/>
              <w:right w:val="nil"/>
            </w:tcBorders>
          </w:tcPr>
          <w:p w:rsidR="005F4392" w:rsidRPr="00EB4E57" w:rsidRDefault="005F4392" w:rsidP="00DA5B26">
            <w:pPr>
              <w:jc w:val="both"/>
              <w:rPr>
                <w:b/>
                <w:bCs/>
              </w:rPr>
            </w:pPr>
          </w:p>
        </w:tc>
        <w:tc>
          <w:tcPr>
            <w:tcW w:w="235" w:type="dxa"/>
            <w:tcBorders>
              <w:top w:val="nil"/>
              <w:left w:val="nil"/>
              <w:bottom w:val="nil"/>
              <w:right w:val="nil"/>
            </w:tcBorders>
          </w:tcPr>
          <w:p w:rsidR="005F4392" w:rsidRPr="00EB4E57" w:rsidRDefault="005F4392" w:rsidP="00DA5B26">
            <w:pPr>
              <w:jc w:val="both"/>
              <w:rPr>
                <w:b/>
                <w:bCs/>
              </w:rPr>
            </w:pPr>
          </w:p>
        </w:tc>
        <w:tc>
          <w:tcPr>
            <w:tcW w:w="2065" w:type="dxa"/>
            <w:tcBorders>
              <w:top w:val="nil"/>
              <w:left w:val="nil"/>
              <w:bottom w:val="nil"/>
              <w:right w:val="nil"/>
            </w:tcBorders>
          </w:tcPr>
          <w:p w:rsidR="005F4392" w:rsidRPr="005438DD" w:rsidRDefault="005F4392"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5F4392" w:rsidRPr="00446C8B" w:rsidRDefault="005F4392" w:rsidP="00DA5B26">
            <w:pPr>
              <w:rPr>
                <w:sz w:val="28"/>
                <w:rtl/>
              </w:rPr>
            </w:pPr>
            <w:r w:rsidRPr="00446C8B">
              <w:rPr>
                <w:rFonts w:hint="cs"/>
                <w:sz w:val="28"/>
                <w:rtl/>
              </w:rPr>
              <w:t>أ.د. عادل عبدالله سرور</w:t>
            </w:r>
          </w:p>
        </w:tc>
      </w:tr>
      <w:tr w:rsidR="005F4392" w:rsidRPr="00EB4E57" w:rsidTr="00DA5B26">
        <w:tc>
          <w:tcPr>
            <w:tcW w:w="936" w:type="dxa"/>
            <w:tcBorders>
              <w:top w:val="nil"/>
              <w:left w:val="nil"/>
              <w:bottom w:val="nil"/>
              <w:right w:val="nil"/>
            </w:tcBorders>
          </w:tcPr>
          <w:p w:rsidR="005F4392" w:rsidRPr="00EB4E57" w:rsidRDefault="005F4392" w:rsidP="00DA5B26">
            <w:pPr>
              <w:jc w:val="both"/>
              <w:rPr>
                <w:b/>
                <w:bCs/>
              </w:rPr>
            </w:pPr>
          </w:p>
        </w:tc>
        <w:tc>
          <w:tcPr>
            <w:tcW w:w="235" w:type="dxa"/>
            <w:tcBorders>
              <w:top w:val="nil"/>
              <w:left w:val="nil"/>
              <w:bottom w:val="nil"/>
              <w:right w:val="nil"/>
            </w:tcBorders>
          </w:tcPr>
          <w:p w:rsidR="005F4392" w:rsidRPr="00EB4E57" w:rsidRDefault="005F4392" w:rsidP="00DA5B26">
            <w:pPr>
              <w:jc w:val="both"/>
              <w:rPr>
                <w:b/>
                <w:bCs/>
              </w:rPr>
            </w:pPr>
          </w:p>
        </w:tc>
        <w:tc>
          <w:tcPr>
            <w:tcW w:w="2065" w:type="dxa"/>
            <w:tcBorders>
              <w:top w:val="nil"/>
              <w:left w:val="nil"/>
              <w:bottom w:val="nil"/>
              <w:right w:val="nil"/>
            </w:tcBorders>
          </w:tcPr>
          <w:p w:rsidR="005F4392" w:rsidRPr="00006DAB" w:rsidRDefault="005F4392"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5F4392" w:rsidRPr="00226A9E" w:rsidRDefault="005F4392" w:rsidP="00DA5B26">
            <w:pPr>
              <w:rPr>
                <w:rtl/>
              </w:rPr>
            </w:pPr>
            <w:r w:rsidRPr="00226A9E">
              <w:rPr>
                <w:rtl/>
              </w:rPr>
              <w:t xml:space="preserve">كلية </w:t>
            </w:r>
            <w:r>
              <w:rPr>
                <w:rFonts w:hint="cs"/>
                <w:szCs w:val="24"/>
                <w:rtl/>
              </w:rPr>
              <w:t>علوم</w:t>
            </w:r>
            <w:r>
              <w:rPr>
                <w:rFonts w:hint="cs"/>
                <w:rtl/>
              </w:rPr>
              <w:t xml:space="preserve"> الأرض</w:t>
            </w:r>
          </w:p>
        </w:tc>
      </w:tr>
      <w:tr w:rsidR="005F4392" w:rsidRPr="00EB4E57" w:rsidTr="00DA5B26">
        <w:tc>
          <w:tcPr>
            <w:tcW w:w="936" w:type="dxa"/>
            <w:tcBorders>
              <w:top w:val="nil"/>
              <w:left w:val="nil"/>
              <w:bottom w:val="nil"/>
              <w:right w:val="nil"/>
            </w:tcBorders>
          </w:tcPr>
          <w:p w:rsidR="005F4392" w:rsidRPr="00EB4E57" w:rsidRDefault="005F4392" w:rsidP="00DA5B26">
            <w:pPr>
              <w:jc w:val="both"/>
              <w:rPr>
                <w:b/>
                <w:bCs/>
              </w:rPr>
            </w:pPr>
          </w:p>
        </w:tc>
        <w:tc>
          <w:tcPr>
            <w:tcW w:w="235" w:type="dxa"/>
            <w:tcBorders>
              <w:top w:val="nil"/>
              <w:left w:val="nil"/>
              <w:bottom w:val="nil"/>
              <w:right w:val="nil"/>
            </w:tcBorders>
          </w:tcPr>
          <w:p w:rsidR="005F4392" w:rsidRPr="00EB4E57" w:rsidRDefault="005F4392" w:rsidP="00DA5B26">
            <w:pPr>
              <w:jc w:val="both"/>
              <w:rPr>
                <w:b/>
                <w:bCs/>
              </w:rPr>
            </w:pPr>
          </w:p>
        </w:tc>
        <w:tc>
          <w:tcPr>
            <w:tcW w:w="2065" w:type="dxa"/>
            <w:tcBorders>
              <w:top w:val="nil"/>
              <w:left w:val="nil"/>
              <w:bottom w:val="nil"/>
              <w:right w:val="nil"/>
            </w:tcBorders>
          </w:tcPr>
          <w:p w:rsidR="005F4392" w:rsidRPr="00006DAB" w:rsidRDefault="005F4392"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5F4392" w:rsidRPr="00226A9E" w:rsidRDefault="005F4392" w:rsidP="00DA5B26">
            <w:pPr>
              <w:jc w:val="both"/>
            </w:pPr>
            <w:r>
              <w:rPr>
                <w:rFonts w:hint="cs"/>
                <w:rtl/>
              </w:rPr>
              <w:t xml:space="preserve">12 </w:t>
            </w:r>
            <w:r w:rsidRPr="00226A9E">
              <w:rPr>
                <w:rtl/>
              </w:rPr>
              <w:t>شهور</w:t>
            </w:r>
          </w:p>
        </w:tc>
      </w:tr>
      <w:tr w:rsidR="005F4392" w:rsidRPr="00ED3AA7" w:rsidTr="00DA5B26">
        <w:trPr>
          <w:cantSplit/>
        </w:trPr>
        <w:tc>
          <w:tcPr>
            <w:tcW w:w="936" w:type="dxa"/>
            <w:tcBorders>
              <w:top w:val="nil"/>
              <w:left w:val="nil"/>
              <w:bottom w:val="nil"/>
              <w:right w:val="nil"/>
            </w:tcBorders>
          </w:tcPr>
          <w:p w:rsidR="005F4392" w:rsidRPr="00ED3AA7" w:rsidRDefault="005F4392" w:rsidP="00DA5B26">
            <w:pPr>
              <w:jc w:val="both"/>
              <w:rPr>
                <w:b/>
                <w:bCs/>
              </w:rPr>
            </w:pPr>
          </w:p>
        </w:tc>
        <w:tc>
          <w:tcPr>
            <w:tcW w:w="6277" w:type="dxa"/>
            <w:gridSpan w:val="3"/>
            <w:tcBorders>
              <w:top w:val="nil"/>
              <w:left w:val="nil"/>
              <w:bottom w:val="nil"/>
              <w:right w:val="nil"/>
            </w:tcBorders>
          </w:tcPr>
          <w:p w:rsidR="005F4392" w:rsidRPr="00ED3AA7" w:rsidRDefault="005F4392" w:rsidP="00DA5B26">
            <w:pPr>
              <w:pStyle w:val="Heading6"/>
              <w:rPr>
                <w:szCs w:val="24"/>
                <w:rtl/>
              </w:rPr>
            </w:pPr>
            <w:r w:rsidRPr="00ED3AA7">
              <w:rPr>
                <w:rFonts w:hint="cs"/>
                <w:szCs w:val="24"/>
                <w:rtl/>
              </w:rPr>
              <w:t>مستخلص البحث</w:t>
            </w:r>
          </w:p>
        </w:tc>
      </w:tr>
    </w:tbl>
    <w:p w:rsidR="005F4392" w:rsidRDefault="005F4392" w:rsidP="005F4392">
      <w:pPr>
        <w:pStyle w:val="Heading5"/>
        <w:ind w:firstLine="720"/>
        <w:jc w:val="both"/>
        <w:rPr>
          <w:b w:val="0"/>
          <w:bCs w:val="0"/>
          <w:color w:val="000000"/>
          <w:sz w:val="28"/>
          <w:rtl/>
        </w:rPr>
      </w:pPr>
      <w:r w:rsidRPr="00851C07">
        <w:rPr>
          <w:b w:val="0"/>
          <w:bCs w:val="0"/>
          <w:color w:val="000000"/>
          <w:sz w:val="28"/>
          <w:rtl/>
        </w:rPr>
        <w:t xml:space="preserve">تعتبر رواسب </w:t>
      </w:r>
      <w:r w:rsidRPr="00851C07">
        <w:rPr>
          <w:b w:val="0"/>
          <w:bCs w:val="0"/>
          <w:color w:val="000000"/>
          <w:sz w:val="28"/>
          <w:rtl/>
          <w:lang w:bidi="ar-EG"/>
        </w:rPr>
        <w:t>اﻹسكارن</w:t>
      </w:r>
      <w:r w:rsidRPr="00851C07">
        <w:rPr>
          <w:b w:val="0"/>
          <w:bCs w:val="0"/>
          <w:color w:val="000000"/>
          <w:sz w:val="28"/>
          <w:rtl/>
        </w:rPr>
        <w:t xml:space="preserve"> من الخامات المتحولة التي تتكون علي حساب أصول كربوناتية والتي تكون غير نقية في أغلب الأحيان. ويحتوي الدرع العربي الذي يؤرخ الي حقبة البروتيروزوي في بعض المواقع بالسعودية علي رواسب </w:t>
      </w:r>
      <w:r w:rsidRPr="00851C07">
        <w:rPr>
          <w:b w:val="0"/>
          <w:bCs w:val="0"/>
          <w:color w:val="000000"/>
          <w:sz w:val="28"/>
          <w:rtl/>
          <w:lang w:bidi="ar-EG"/>
        </w:rPr>
        <w:t>اﻹسكارن ضمن تتابعات بركانية-رسوبية تتبع ما يعرف بمجموعة حليفة. وتسجل هذه الرواسب في الغالب بصحبة طبقات سميكة وكتل من الرخام ذوات الأحجام والأبعاد المتفاوتة. وفي حالة تواجدها النموذجي، تمثل رواسب اﻹسكارن بسلسلة من صخور كالسية-سيليكاتية تتميز بتنوع معادن السيليكات. وفي إطار المشروع البحثي المقترح، يهدف الباحثين إلي تسليط مزيد من الضوء علي الإمكانات الاقتصادية لبعض رواسب اﻹسكارن بالمملكة خصوصا تلك الغنية بمعادن خانات غير فلزية مثل الولاستونيت والجارنت. وفي هذا الصدد، من المخطط اختيار ثلاثة تواجدات مختلفة تمثل تلك الرواسب داخل الدرع بالمملكة ويستهدف من ذلك استعراض الاختلافات في التركيب المعدني وتاريخ التحول والوضع التكتوني، إن وجدت. والمواقع المقترحة هي جبل الشمط (علي طريق المدينة المنورة-القصيم) وجنوب الليث ومنطقة مكة المكرمة. ولكل تواجد يقترح دراسة التواجد الحقلي بدقة مع تحديد العلاقة مع الصخور المحيطة، كذلك التقسيمات المعدنية والصخرية للإسكارن، إضافة إلي تبيان إمكانية أي شاذات جيوكيميائية لخامات أخري. وفي النهاية، سوف يولي البحث اهتمام بالتدرج من صخور الكربونات الأصيلة مرورا بالرخام حتى الصخور الكالسية-السيليكاتية بهدف التوصل إلي فكرة سليمة عن أصل الترسيب (حجر جيري بحري، زفير بركاني كربوناتي، أم الاثنين معا؟) والتراكيب الترسيبية الأولية وكذلك أنسجة التحول.</w:t>
      </w:r>
      <w:r w:rsidRPr="00851C07">
        <w:rPr>
          <w:b w:val="0"/>
          <w:bCs w:val="0"/>
          <w:color w:val="000000"/>
          <w:sz w:val="28"/>
          <w:rtl/>
        </w:rPr>
        <w:t xml:space="preserve"> والتقييم سوف يستخدم العلاقات البينية بين الخام والمعادن الغثة لاقتراح انسب طرق لتركيز وتقويم الخام.</w:t>
      </w:r>
      <w:r w:rsidRPr="00851C07">
        <w:rPr>
          <w:b w:val="0"/>
          <w:bCs w:val="0"/>
          <w:color w:val="000000"/>
          <w:sz w:val="28"/>
          <w:rtl/>
          <w:lang w:bidi="ar-EG"/>
        </w:rPr>
        <w:t xml:space="preserve"> </w:t>
      </w:r>
    </w:p>
    <w:p w:rsidR="005F4392" w:rsidRDefault="005F4392">
      <w:pPr>
        <w:bidi w:val="0"/>
        <w:spacing w:after="200" w:line="276" w:lineRule="auto"/>
        <w:jc w:val="left"/>
        <w:rPr>
          <w:rtl/>
        </w:rPr>
      </w:pPr>
      <w:r>
        <w:rPr>
          <w:rtl/>
        </w:rPr>
        <w:br w:type="page"/>
      </w:r>
    </w:p>
    <w:p w:rsidR="005F4392" w:rsidRPr="00CC3324" w:rsidRDefault="005F4392" w:rsidP="005F4392">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5F4392" w:rsidRPr="00845A64" w:rsidRDefault="005F4392" w:rsidP="005F4392">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Minerals </w:t>
      </w:r>
    </w:p>
    <w:p w:rsidR="005F4392" w:rsidRPr="007627D8" w:rsidRDefault="005F4392" w:rsidP="005F4392">
      <w:pPr>
        <w:pStyle w:val="Heading3"/>
        <w:ind w:left="436"/>
        <w:rPr>
          <w:sz w:val="24"/>
          <w:szCs w:val="24"/>
        </w:rPr>
      </w:pPr>
      <w:r>
        <w:rPr>
          <w:sz w:val="24"/>
          <w:szCs w:val="24"/>
        </w:rPr>
        <w:t xml:space="preserve">Skarn – Wollastonite - Saudi  </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5F4392"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5F4392" w:rsidRPr="00CC3324" w:rsidRDefault="005F4392" w:rsidP="00DA5B26">
            <w:pPr>
              <w:bidi w:val="0"/>
              <w:rPr>
                <w:b/>
                <w:bCs/>
                <w:color w:val="0000FF"/>
                <w:sz w:val="32"/>
                <w:szCs w:val="32"/>
              </w:rPr>
            </w:pPr>
            <w:r>
              <w:rPr>
                <w:b/>
                <w:bCs/>
                <w:color w:val="0000FF"/>
                <w:sz w:val="32"/>
                <w:szCs w:val="32"/>
              </w:rPr>
              <w:t>137</w:t>
            </w:r>
          </w:p>
        </w:tc>
        <w:tc>
          <w:tcPr>
            <w:tcW w:w="263" w:type="dxa"/>
            <w:tcBorders>
              <w:top w:val="nil"/>
              <w:left w:val="single" w:sz="18" w:space="0" w:color="auto"/>
              <w:bottom w:val="nil"/>
              <w:right w:val="nil"/>
            </w:tcBorders>
          </w:tcPr>
          <w:p w:rsidR="005F4392" w:rsidRDefault="005F4392" w:rsidP="00DA5B26">
            <w:pPr>
              <w:bidi w:val="0"/>
              <w:rPr>
                <w:b/>
                <w:bCs/>
              </w:rPr>
            </w:pPr>
          </w:p>
        </w:tc>
        <w:tc>
          <w:tcPr>
            <w:tcW w:w="2637" w:type="dxa"/>
            <w:tcBorders>
              <w:top w:val="nil"/>
              <w:left w:val="nil"/>
              <w:bottom w:val="nil"/>
              <w:right w:val="nil"/>
            </w:tcBorders>
          </w:tcPr>
          <w:p w:rsidR="005F4392" w:rsidRPr="00E03176" w:rsidRDefault="005F4392"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5F4392" w:rsidRPr="006B0778" w:rsidRDefault="005F4392" w:rsidP="00DA5B26">
            <w:pPr>
              <w:pStyle w:val="NormalWeb"/>
              <w:tabs>
                <w:tab w:val="left" w:pos="720"/>
                <w:tab w:val="center" w:pos="4153"/>
                <w:tab w:val="right" w:pos="8306"/>
              </w:tabs>
              <w:jc w:val="both"/>
            </w:pPr>
            <w:r>
              <w:t>207</w:t>
            </w:r>
            <w:r w:rsidRPr="006B0778">
              <w:t>/42</w:t>
            </w:r>
            <w:r>
              <w:t>8</w:t>
            </w:r>
          </w:p>
        </w:tc>
      </w:tr>
      <w:tr w:rsidR="005F4392" w:rsidRPr="0082040A" w:rsidTr="00DA5B26">
        <w:trPr>
          <w:trHeight w:val="350"/>
        </w:trPr>
        <w:tc>
          <w:tcPr>
            <w:tcW w:w="696" w:type="dxa"/>
            <w:tcBorders>
              <w:top w:val="single" w:sz="18" w:space="0" w:color="auto"/>
              <w:left w:val="nil"/>
              <w:bottom w:val="nil"/>
              <w:right w:val="nil"/>
            </w:tcBorders>
            <w:vAlign w:val="center"/>
          </w:tcPr>
          <w:p w:rsidR="005F4392" w:rsidRDefault="005F4392" w:rsidP="00DA5B26">
            <w:pPr>
              <w:bidi w:val="0"/>
            </w:pPr>
          </w:p>
        </w:tc>
        <w:tc>
          <w:tcPr>
            <w:tcW w:w="263" w:type="dxa"/>
            <w:tcBorders>
              <w:top w:val="nil"/>
              <w:left w:val="nil"/>
              <w:bottom w:val="nil"/>
              <w:right w:val="nil"/>
            </w:tcBorders>
          </w:tcPr>
          <w:p w:rsidR="005F4392" w:rsidRDefault="005F4392" w:rsidP="00DA5B26">
            <w:pPr>
              <w:bidi w:val="0"/>
              <w:rPr>
                <w:b/>
                <w:bCs/>
              </w:rPr>
            </w:pPr>
          </w:p>
        </w:tc>
        <w:tc>
          <w:tcPr>
            <w:tcW w:w="2637" w:type="dxa"/>
            <w:tcBorders>
              <w:top w:val="nil"/>
              <w:left w:val="nil"/>
              <w:bottom w:val="nil"/>
              <w:right w:val="nil"/>
            </w:tcBorders>
          </w:tcPr>
          <w:p w:rsidR="005F4392" w:rsidRPr="00E03176" w:rsidRDefault="005F4392"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5F4392" w:rsidRPr="001E0EBE" w:rsidRDefault="005F4392" w:rsidP="00DA5B26">
            <w:pPr>
              <w:bidi w:val="0"/>
              <w:jc w:val="left"/>
              <w:rPr>
                <w:rFonts w:cs="Times New Roman"/>
                <w:szCs w:val="24"/>
              </w:rPr>
            </w:pPr>
            <w:r w:rsidRPr="00851C07">
              <w:rPr>
                <w:rFonts w:cs="Times New Roman"/>
                <w:szCs w:val="24"/>
              </w:rPr>
              <w:t>Economic potentialities of some skarn deposits rich in wollastonite and garnet, Kingdom of Saudi Arabia</w:t>
            </w:r>
          </w:p>
        </w:tc>
      </w:tr>
      <w:tr w:rsidR="005F4392" w:rsidTr="00DA5B26">
        <w:trPr>
          <w:trHeight w:val="288"/>
        </w:trPr>
        <w:tc>
          <w:tcPr>
            <w:tcW w:w="696" w:type="dxa"/>
            <w:tcBorders>
              <w:top w:val="nil"/>
              <w:left w:val="nil"/>
              <w:bottom w:val="nil"/>
              <w:right w:val="nil"/>
            </w:tcBorders>
          </w:tcPr>
          <w:p w:rsidR="005F4392" w:rsidRDefault="005F4392" w:rsidP="00DA5B26">
            <w:pPr>
              <w:bidi w:val="0"/>
              <w:rPr>
                <w:b/>
                <w:bCs/>
              </w:rPr>
            </w:pPr>
          </w:p>
        </w:tc>
        <w:tc>
          <w:tcPr>
            <w:tcW w:w="263" w:type="dxa"/>
            <w:tcBorders>
              <w:top w:val="nil"/>
              <w:left w:val="nil"/>
              <w:bottom w:val="nil"/>
              <w:right w:val="nil"/>
            </w:tcBorders>
          </w:tcPr>
          <w:p w:rsidR="005F4392" w:rsidRDefault="005F4392" w:rsidP="00DA5B26">
            <w:pPr>
              <w:bidi w:val="0"/>
              <w:rPr>
                <w:b/>
                <w:bCs/>
              </w:rPr>
            </w:pPr>
          </w:p>
        </w:tc>
        <w:tc>
          <w:tcPr>
            <w:tcW w:w="2637" w:type="dxa"/>
            <w:tcBorders>
              <w:top w:val="nil"/>
              <w:left w:val="nil"/>
              <w:bottom w:val="nil"/>
              <w:right w:val="nil"/>
            </w:tcBorders>
          </w:tcPr>
          <w:p w:rsidR="005F4392" w:rsidRPr="00E03176" w:rsidRDefault="005F4392"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5F4392" w:rsidRPr="00F85218" w:rsidRDefault="005F4392" w:rsidP="00DA5B26">
            <w:pPr>
              <w:pStyle w:val="Heading5"/>
              <w:jc w:val="both"/>
              <w:rPr>
                <w:rFonts w:cs="Times New Roman"/>
                <w:b w:val="0"/>
                <w:bCs w:val="0"/>
                <w:szCs w:val="24"/>
              </w:rPr>
            </w:pPr>
            <w:r w:rsidRPr="00A40A10">
              <w:rPr>
                <w:rFonts w:cs="Times New Roman"/>
                <w:b w:val="0"/>
                <w:bCs w:val="0"/>
                <w:szCs w:val="24"/>
              </w:rPr>
              <w:t xml:space="preserve">Dr. </w:t>
            </w:r>
            <w:r w:rsidRPr="00851C07">
              <w:rPr>
                <w:rFonts w:cs="Times New Roman"/>
                <w:b w:val="0"/>
                <w:bCs w:val="0"/>
                <w:szCs w:val="24"/>
              </w:rPr>
              <w:t>Asaad M</w:t>
            </w:r>
            <w:r>
              <w:rPr>
                <w:rFonts w:cs="Times New Roman"/>
                <w:b w:val="0"/>
                <w:bCs w:val="0"/>
                <w:szCs w:val="24"/>
              </w:rPr>
              <w:t>.</w:t>
            </w:r>
            <w:r w:rsidRPr="00851C07">
              <w:rPr>
                <w:rFonts w:cs="Times New Roman"/>
                <w:b w:val="0"/>
                <w:bCs w:val="0"/>
                <w:szCs w:val="24"/>
              </w:rPr>
              <w:t xml:space="preserve"> Bakr Moufti</w:t>
            </w:r>
          </w:p>
        </w:tc>
      </w:tr>
      <w:tr w:rsidR="005F4392" w:rsidRPr="00255200" w:rsidTr="00DA5B26">
        <w:trPr>
          <w:trHeight w:val="68"/>
        </w:trPr>
        <w:tc>
          <w:tcPr>
            <w:tcW w:w="696" w:type="dxa"/>
            <w:tcBorders>
              <w:top w:val="nil"/>
              <w:left w:val="nil"/>
              <w:right w:val="nil"/>
            </w:tcBorders>
          </w:tcPr>
          <w:p w:rsidR="005F4392" w:rsidRDefault="005F4392" w:rsidP="00DA5B26">
            <w:pPr>
              <w:bidi w:val="0"/>
              <w:rPr>
                <w:b/>
                <w:bCs/>
              </w:rPr>
            </w:pPr>
          </w:p>
        </w:tc>
        <w:tc>
          <w:tcPr>
            <w:tcW w:w="263" w:type="dxa"/>
            <w:tcBorders>
              <w:top w:val="nil"/>
              <w:left w:val="nil"/>
              <w:right w:val="nil"/>
            </w:tcBorders>
          </w:tcPr>
          <w:p w:rsidR="005F4392" w:rsidRDefault="005F4392" w:rsidP="00DA5B26">
            <w:pPr>
              <w:bidi w:val="0"/>
              <w:rPr>
                <w:b/>
                <w:bCs/>
              </w:rPr>
            </w:pPr>
          </w:p>
        </w:tc>
        <w:tc>
          <w:tcPr>
            <w:tcW w:w="2637" w:type="dxa"/>
            <w:tcBorders>
              <w:top w:val="nil"/>
              <w:left w:val="nil"/>
              <w:right w:val="nil"/>
            </w:tcBorders>
          </w:tcPr>
          <w:p w:rsidR="005F4392" w:rsidRPr="00E03176" w:rsidRDefault="005F4392"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5F4392" w:rsidRPr="00052360" w:rsidRDefault="005F4392" w:rsidP="00DA5B26">
            <w:pPr>
              <w:bidi w:val="0"/>
              <w:jc w:val="both"/>
              <w:rPr>
                <w:rFonts w:cs="Times New Roman"/>
                <w:szCs w:val="24"/>
              </w:rPr>
            </w:pPr>
            <w:r>
              <w:rPr>
                <w:rFonts w:cs="Times New Roman"/>
                <w:szCs w:val="24"/>
              </w:rPr>
              <w:t xml:space="preserve">Prof. </w:t>
            </w:r>
            <w:r w:rsidRPr="00A40A10">
              <w:rPr>
                <w:rFonts w:cs="Times New Roman"/>
                <w:szCs w:val="24"/>
              </w:rPr>
              <w:t xml:space="preserve">Dr. </w:t>
            </w:r>
            <w:r w:rsidRPr="00851C07">
              <w:rPr>
                <w:rFonts w:cs="Times New Roman"/>
                <w:szCs w:val="24"/>
              </w:rPr>
              <w:t>Adel Abdullah Surour</w:t>
            </w:r>
          </w:p>
        </w:tc>
      </w:tr>
      <w:tr w:rsidR="005F4392" w:rsidTr="00DA5B26">
        <w:trPr>
          <w:trHeight w:val="334"/>
        </w:trPr>
        <w:tc>
          <w:tcPr>
            <w:tcW w:w="696" w:type="dxa"/>
            <w:tcBorders>
              <w:top w:val="nil"/>
              <w:left w:val="nil"/>
              <w:bottom w:val="nil"/>
              <w:right w:val="nil"/>
            </w:tcBorders>
          </w:tcPr>
          <w:p w:rsidR="005F4392" w:rsidRDefault="005F4392" w:rsidP="00DA5B26">
            <w:pPr>
              <w:bidi w:val="0"/>
              <w:rPr>
                <w:b/>
                <w:bCs/>
              </w:rPr>
            </w:pPr>
          </w:p>
        </w:tc>
        <w:tc>
          <w:tcPr>
            <w:tcW w:w="263" w:type="dxa"/>
            <w:tcBorders>
              <w:top w:val="nil"/>
              <w:left w:val="nil"/>
              <w:bottom w:val="nil"/>
              <w:right w:val="nil"/>
            </w:tcBorders>
          </w:tcPr>
          <w:p w:rsidR="005F4392" w:rsidRDefault="005F4392" w:rsidP="00DA5B26">
            <w:pPr>
              <w:bidi w:val="0"/>
              <w:rPr>
                <w:b/>
                <w:bCs/>
              </w:rPr>
            </w:pPr>
          </w:p>
        </w:tc>
        <w:tc>
          <w:tcPr>
            <w:tcW w:w="2637" w:type="dxa"/>
            <w:tcBorders>
              <w:top w:val="nil"/>
              <w:left w:val="nil"/>
              <w:bottom w:val="nil"/>
              <w:right w:val="nil"/>
            </w:tcBorders>
          </w:tcPr>
          <w:p w:rsidR="005F4392" w:rsidRPr="00E03176" w:rsidRDefault="005F4392"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5F4392" w:rsidRPr="006B0778" w:rsidRDefault="005F4392" w:rsidP="00DA5B26">
            <w:pPr>
              <w:bidi w:val="0"/>
              <w:rPr>
                <w:szCs w:val="24"/>
              </w:rPr>
            </w:pPr>
            <w:r w:rsidRPr="006B0778">
              <w:rPr>
                <w:szCs w:val="24"/>
              </w:rPr>
              <w:t>Faculty of</w:t>
            </w:r>
            <w:r w:rsidRPr="006B0778">
              <w:rPr>
                <w:rFonts w:cs="Akhbar MT"/>
                <w:szCs w:val="24"/>
              </w:rPr>
              <w:t xml:space="preserve"> </w:t>
            </w:r>
            <w:r w:rsidRPr="00A40A10">
              <w:rPr>
                <w:rFonts w:cs="Times New Roman"/>
                <w:szCs w:val="24"/>
              </w:rPr>
              <w:t>Earth Sciences</w:t>
            </w:r>
          </w:p>
        </w:tc>
      </w:tr>
      <w:tr w:rsidR="005F4392" w:rsidTr="00DA5B26">
        <w:trPr>
          <w:trHeight w:val="318"/>
        </w:trPr>
        <w:tc>
          <w:tcPr>
            <w:tcW w:w="696" w:type="dxa"/>
            <w:tcBorders>
              <w:top w:val="nil"/>
              <w:left w:val="nil"/>
              <w:bottom w:val="nil"/>
              <w:right w:val="nil"/>
            </w:tcBorders>
          </w:tcPr>
          <w:p w:rsidR="005F4392" w:rsidRDefault="005F4392" w:rsidP="00DA5B26">
            <w:pPr>
              <w:bidi w:val="0"/>
              <w:rPr>
                <w:b/>
                <w:bCs/>
              </w:rPr>
            </w:pPr>
          </w:p>
        </w:tc>
        <w:tc>
          <w:tcPr>
            <w:tcW w:w="263" w:type="dxa"/>
            <w:tcBorders>
              <w:top w:val="nil"/>
              <w:left w:val="nil"/>
              <w:bottom w:val="nil"/>
              <w:right w:val="nil"/>
            </w:tcBorders>
          </w:tcPr>
          <w:p w:rsidR="005F4392" w:rsidRDefault="005F4392" w:rsidP="00DA5B26">
            <w:pPr>
              <w:bidi w:val="0"/>
              <w:rPr>
                <w:b/>
                <w:bCs/>
              </w:rPr>
            </w:pPr>
          </w:p>
        </w:tc>
        <w:tc>
          <w:tcPr>
            <w:tcW w:w="2637" w:type="dxa"/>
            <w:tcBorders>
              <w:top w:val="nil"/>
              <w:left w:val="nil"/>
              <w:bottom w:val="nil"/>
              <w:right w:val="nil"/>
            </w:tcBorders>
          </w:tcPr>
          <w:p w:rsidR="005F4392" w:rsidRPr="00E03176" w:rsidRDefault="005F4392"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5F4392" w:rsidRPr="006B0778" w:rsidRDefault="005F4392" w:rsidP="00DA5B26">
            <w:pPr>
              <w:bidi w:val="0"/>
              <w:rPr>
                <w:szCs w:val="24"/>
              </w:rPr>
            </w:pPr>
            <w:r>
              <w:rPr>
                <w:szCs w:val="24"/>
              </w:rPr>
              <w:t xml:space="preserve">20 </w:t>
            </w:r>
            <w:r w:rsidRPr="006B0778">
              <w:rPr>
                <w:szCs w:val="24"/>
              </w:rPr>
              <w:t>Months</w:t>
            </w:r>
          </w:p>
        </w:tc>
      </w:tr>
      <w:tr w:rsidR="005F4392" w:rsidTr="00DA5B26">
        <w:trPr>
          <w:trHeight w:val="551"/>
        </w:trPr>
        <w:tc>
          <w:tcPr>
            <w:tcW w:w="696" w:type="dxa"/>
            <w:tcBorders>
              <w:top w:val="nil"/>
              <w:left w:val="nil"/>
              <w:bottom w:val="nil"/>
              <w:right w:val="nil"/>
            </w:tcBorders>
          </w:tcPr>
          <w:p w:rsidR="005F4392" w:rsidRDefault="005F4392" w:rsidP="00DA5B26">
            <w:pPr>
              <w:bidi w:val="0"/>
              <w:rPr>
                <w:b/>
                <w:bCs/>
              </w:rPr>
            </w:pPr>
          </w:p>
        </w:tc>
        <w:tc>
          <w:tcPr>
            <w:tcW w:w="6553" w:type="dxa"/>
            <w:gridSpan w:val="3"/>
            <w:tcBorders>
              <w:top w:val="nil"/>
              <w:left w:val="nil"/>
              <w:bottom w:val="nil"/>
              <w:right w:val="nil"/>
            </w:tcBorders>
          </w:tcPr>
          <w:p w:rsidR="005F4392" w:rsidRDefault="005F4392" w:rsidP="00DA5B26">
            <w:pPr>
              <w:pStyle w:val="Heading6"/>
              <w:bidi w:val="0"/>
            </w:pPr>
            <w:r>
              <w:t>Abstract</w:t>
            </w:r>
          </w:p>
        </w:tc>
      </w:tr>
    </w:tbl>
    <w:p w:rsidR="005F4392" w:rsidRDefault="005F4392" w:rsidP="005F4392">
      <w:pPr>
        <w:pStyle w:val="Heading1"/>
        <w:bidi w:val="0"/>
        <w:jc w:val="both"/>
        <w:rPr>
          <w:color w:val="0000FF"/>
        </w:rPr>
      </w:pPr>
      <w:r>
        <w:t xml:space="preserve">             </w:t>
      </w:r>
      <w:r w:rsidRPr="00851C07">
        <w:rPr>
          <w:rFonts w:ascii="Times New Roman" w:hAnsi="Times New Roman" w:cs="Times New Roman"/>
          <w:b w:val="0"/>
          <w:bCs w:val="0"/>
          <w:sz w:val="24"/>
          <w:szCs w:val="24"/>
        </w:rPr>
        <w:t>Skarn deposits are metamorphic ores that are developed at the expense of carbonate precursors that are impure in most cases. In Saudi Arabia, the Arabian Shield of Proterozoic age contains skarn deposits are recorded among a volcanosedimentary succession belonging to the so-called “Hulaiyfa Group” in some localities. They are mostly recorded in association with thick marble bands and blocks of variable sizes and dimensions. In its most typical occurrences, the skarn deposits are represented by a wide series of calc-silicate rocks being characterized by common variation in its silicate mineralogy. In the framework of the present project’s proposal, the investigators aim to shed more light on the economic potentialities of these skarns, especially their content of non-metallic ore minerals such as wollastonite and garnet. In this respect, it is planned to select some representative occurrences in three different localities within the shield in order to display the variations in mineralogy, metamorphic history and tectonic evolution, if present. The three proposed localities are Jabal Ash Shumt (along Madina-Qassiem road), south Al Laith and Makkah Al Mukaramah. For each locality, it is proposed to specify the field occurrence of each skarn deposit in relation to the surroundings, petrological and mineralogical classifications, in addition to envisaging their geochemical characteristics for possible ore anomalies. Finally, an attention to the gradation from primary carbonates, passing with marble, and the calc-silicate rocks as end-products</w:t>
      </w:r>
      <w:r w:rsidRPr="00851C07">
        <w:rPr>
          <w:rFonts w:ascii="Times New Roman" w:hAnsi="Times New Roman" w:cs="Times New Roman"/>
          <w:b w:val="0"/>
          <w:bCs w:val="0"/>
          <w:sz w:val="24"/>
          <w:szCs w:val="24"/>
          <w:rtl/>
        </w:rPr>
        <w:t xml:space="preserve"> </w:t>
      </w:r>
      <w:r w:rsidRPr="00851C07">
        <w:rPr>
          <w:rFonts w:ascii="Times New Roman" w:hAnsi="Times New Roman" w:cs="Times New Roman"/>
          <w:b w:val="0"/>
          <w:bCs w:val="0"/>
          <w:sz w:val="24"/>
          <w:szCs w:val="24"/>
        </w:rPr>
        <w:t xml:space="preserve">will be paid aiming to reach a conclusive idea about origin of sedimentation (marine limestone, calcareous volcanic exhalative or both?), primary sedimentary structures and metamorphic textures as well. The assessment will also use the yielded gangue-ore relationships in recommending the most suitable method of ore evaluation and dressing.    </w:t>
      </w:r>
    </w:p>
    <w:p w:rsidR="00A37B23" w:rsidRPr="005F4392" w:rsidRDefault="00A37B23">
      <w:pPr>
        <w:rPr>
          <w:rFonts w:hint="cs"/>
        </w:rPr>
      </w:pPr>
    </w:p>
    <w:sectPr w:rsidR="00A37B23" w:rsidRPr="005F4392"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grammar="clean"/>
  <w:defaultTabStop w:val="720"/>
  <w:characterSpacingControl w:val="doNotCompress"/>
  <w:compat/>
  <w:rsids>
    <w:rsidRoot w:val="005F4392"/>
    <w:rsid w:val="005F4392"/>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9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5F439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5F4392"/>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5F4392"/>
    <w:pPr>
      <w:keepNext/>
      <w:jc w:val="both"/>
      <w:outlineLvl w:val="2"/>
    </w:pPr>
    <w:rPr>
      <w:rFonts w:ascii="Arial" w:hAnsi="Arial"/>
      <w:b/>
      <w:bCs/>
      <w:sz w:val="26"/>
    </w:rPr>
  </w:style>
  <w:style w:type="paragraph" w:styleId="Heading5">
    <w:name w:val="heading 5"/>
    <w:basedOn w:val="Normal"/>
    <w:next w:val="Normal"/>
    <w:link w:val="Heading5Char"/>
    <w:qFormat/>
    <w:rsid w:val="005F4392"/>
    <w:pPr>
      <w:keepNext/>
      <w:jc w:val="center"/>
      <w:outlineLvl w:val="4"/>
    </w:pPr>
    <w:rPr>
      <w:b/>
      <w:bCs/>
    </w:rPr>
  </w:style>
  <w:style w:type="paragraph" w:styleId="Heading6">
    <w:name w:val="heading 6"/>
    <w:basedOn w:val="Normal"/>
    <w:next w:val="Normal"/>
    <w:link w:val="Heading6Char"/>
    <w:qFormat/>
    <w:rsid w:val="005F4392"/>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39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5F4392"/>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5F4392"/>
    <w:rPr>
      <w:rFonts w:ascii="Arial" w:eastAsia="Times New Roman" w:hAnsi="Arial" w:cs="Traditional Arabic"/>
      <w:b/>
      <w:bCs/>
      <w:sz w:val="26"/>
      <w:szCs w:val="28"/>
      <w:lang w:eastAsia="ar-SA"/>
    </w:rPr>
  </w:style>
  <w:style w:type="character" w:customStyle="1" w:styleId="Heading5Char">
    <w:name w:val="Heading 5 Char"/>
    <w:basedOn w:val="DefaultParagraphFont"/>
    <w:link w:val="Heading5"/>
    <w:rsid w:val="005F4392"/>
    <w:rPr>
      <w:rFonts w:ascii="Times New Roman" w:eastAsia="Times New Roman" w:hAnsi="Times New Roman" w:cs="Traditional Arabic"/>
      <w:b/>
      <w:bCs/>
      <w:sz w:val="24"/>
      <w:szCs w:val="28"/>
      <w:lang w:eastAsia="ar-SA"/>
    </w:rPr>
  </w:style>
  <w:style w:type="character" w:customStyle="1" w:styleId="Heading6Char">
    <w:name w:val="Heading 6 Char"/>
    <w:basedOn w:val="DefaultParagraphFont"/>
    <w:link w:val="Heading6"/>
    <w:rsid w:val="005F4392"/>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5F439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F43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Company>kaudsr</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2010-05-17T16:32:00Z</dcterms:created>
  <dcterms:modified xsi:type="dcterms:W3CDTF">2010-05-17T16:33:00Z</dcterms:modified>
</cp:coreProperties>
</file>